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3769" w14:textId="77777777"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298705" w14:textId="77777777"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191"/>
        <w:gridCol w:w="1903"/>
        <w:gridCol w:w="2632"/>
        <w:gridCol w:w="1385"/>
        <w:gridCol w:w="1433"/>
        <w:gridCol w:w="3375"/>
      </w:tblGrid>
      <w:tr w:rsidR="00850AE5" w14:paraId="12D31C51" w14:textId="77777777" w:rsidTr="00AF5330">
        <w:tc>
          <w:tcPr>
            <w:tcW w:w="641" w:type="dxa"/>
            <w:vMerge w:val="restart"/>
          </w:tcPr>
          <w:p w14:paraId="702D966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vMerge w:val="restart"/>
          </w:tcPr>
          <w:p w14:paraId="1FF06B4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03" w:type="dxa"/>
            <w:vMerge w:val="restart"/>
          </w:tcPr>
          <w:p w14:paraId="6550458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50" w:type="dxa"/>
            <w:gridSpan w:val="3"/>
          </w:tcPr>
          <w:p w14:paraId="53892C5B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375" w:type="dxa"/>
            <w:vMerge w:val="restart"/>
          </w:tcPr>
          <w:p w14:paraId="67DBB89F" w14:textId="77777777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14:paraId="587BCC3C" w14:textId="28628D84"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5BCD77D7" w14:textId="77777777" w:rsid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</w:t>
            </w:r>
          </w:p>
          <w:p w14:paraId="50777BBF" w14:textId="3358414A" w:rsidR="00850AE5" w:rsidRP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заполнению в случае отклонения!!!)</w:t>
            </w:r>
          </w:p>
        </w:tc>
      </w:tr>
      <w:tr w:rsidR="00850AE5" w14:paraId="56EFF98A" w14:textId="77777777" w:rsidTr="00AF5330">
        <w:tc>
          <w:tcPr>
            <w:tcW w:w="641" w:type="dxa"/>
            <w:vMerge/>
          </w:tcPr>
          <w:p w14:paraId="47F1FF4E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29DC2FC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22847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6A41B86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818" w:type="dxa"/>
            <w:gridSpan w:val="2"/>
          </w:tcPr>
          <w:p w14:paraId="764B3C93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75" w:type="dxa"/>
            <w:vMerge/>
          </w:tcPr>
          <w:p w14:paraId="3F5FBD5A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6B3221A0" w14:textId="77777777" w:rsidTr="00AF5330">
        <w:tc>
          <w:tcPr>
            <w:tcW w:w="641" w:type="dxa"/>
            <w:vMerge/>
          </w:tcPr>
          <w:p w14:paraId="4F4506C9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26223D30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A92310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2570BF07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15D3A5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3" w:type="dxa"/>
          </w:tcPr>
          <w:p w14:paraId="20934045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5" w:type="dxa"/>
            <w:vMerge/>
          </w:tcPr>
          <w:p w14:paraId="4C1560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14:paraId="09564B49" w14:textId="77777777" w:rsidTr="00AF5330">
        <w:tc>
          <w:tcPr>
            <w:tcW w:w="641" w:type="dxa"/>
          </w:tcPr>
          <w:p w14:paraId="7D40F66D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03AA4D1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24D1AB16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14:paraId="1A9D379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1C69A7F2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1C5CA278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14:paraId="28D187DF" w14:textId="77777777"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14:paraId="32BDFE7E" w14:textId="77777777" w:rsidTr="00AF5330">
        <w:tc>
          <w:tcPr>
            <w:tcW w:w="641" w:type="dxa"/>
          </w:tcPr>
          <w:p w14:paraId="4E92D7C1" w14:textId="77777777"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6"/>
          </w:tcPr>
          <w:p w14:paraId="726BF5B4" w14:textId="77777777"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F5330" w14:paraId="67BC0F6E" w14:textId="77777777" w:rsidTr="00AF5330">
        <w:tc>
          <w:tcPr>
            <w:tcW w:w="641" w:type="dxa"/>
          </w:tcPr>
          <w:p w14:paraId="3DD8E43E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CA1A219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14:paraId="4911426E" w14:textId="77777777" w:rsidR="00AF5330" w:rsidRPr="004F2E1D" w:rsidRDefault="00AF5330" w:rsidP="00AF5330">
            <w:pPr>
              <w:tabs>
                <w:tab w:val="left" w:pos="387"/>
              </w:tabs>
              <w:ind w:right="41"/>
              <w:rPr>
                <w:sz w:val="20"/>
                <w:szCs w:val="20"/>
              </w:rPr>
            </w:pPr>
            <w:r w:rsidRPr="004F2E1D">
              <w:rPr>
                <w:color w:val="000000"/>
                <w:sz w:val="20"/>
                <w:szCs w:val="20"/>
              </w:rPr>
              <w:t xml:space="preserve">Увеличение количества многодетных семей </w:t>
            </w:r>
          </w:p>
          <w:p w14:paraId="44B8E867" w14:textId="56210AA1" w:rsidR="00AF5330" w:rsidRPr="00850AE5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89502" w14:textId="11052EF8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38391C2F" w14:textId="3790C0F0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7</w:t>
            </w:r>
          </w:p>
        </w:tc>
        <w:tc>
          <w:tcPr>
            <w:tcW w:w="1385" w:type="dxa"/>
          </w:tcPr>
          <w:p w14:paraId="01FB023B" w14:textId="47469320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4</w:t>
            </w:r>
          </w:p>
        </w:tc>
        <w:tc>
          <w:tcPr>
            <w:tcW w:w="1433" w:type="dxa"/>
          </w:tcPr>
          <w:p w14:paraId="15914C08" w14:textId="5F6917C1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14:paraId="021E8409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0" w14:paraId="7051C456" w14:textId="77777777" w:rsidTr="00AF5330">
        <w:tc>
          <w:tcPr>
            <w:tcW w:w="641" w:type="dxa"/>
          </w:tcPr>
          <w:p w14:paraId="34A8D7B7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A19F8C0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14:paraId="4C684F69" w14:textId="70C1449B" w:rsidR="00AF5330" w:rsidRPr="00850AE5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Доля граждан, получивших дополнительные меры социальной поддержки в общем числе граждан, имеющих право на меры социальной поддержки и обратившихся за назначением мер социальной поддержки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575E" w14:textId="0EE78F60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2613A464" w14:textId="7987079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0,7</w:t>
            </w:r>
          </w:p>
        </w:tc>
        <w:tc>
          <w:tcPr>
            <w:tcW w:w="1385" w:type="dxa"/>
          </w:tcPr>
          <w:p w14:paraId="5A9651BD" w14:textId="4C3B2B4F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1,1</w:t>
            </w:r>
          </w:p>
        </w:tc>
        <w:tc>
          <w:tcPr>
            <w:tcW w:w="1433" w:type="dxa"/>
          </w:tcPr>
          <w:p w14:paraId="53CAAF74" w14:textId="02C84714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375" w:type="dxa"/>
          </w:tcPr>
          <w:p w14:paraId="21B9CF48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0" w14:paraId="074D3F2A" w14:textId="77777777" w:rsidTr="00AF5330">
        <w:tc>
          <w:tcPr>
            <w:tcW w:w="641" w:type="dxa"/>
          </w:tcPr>
          <w:p w14:paraId="0BE60684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5B3E722" w14:textId="78EB926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14:paraId="005C738E" w14:textId="1A745574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Доля граждан старшего поколения, принявших участие в общественно значимых социальных мероприятиях и в мероприятиях, предназначенных для реализации социально-культурных потребностей пожилых граждан</w:t>
            </w:r>
          </w:p>
          <w:p w14:paraId="12949F64" w14:textId="3037BF55" w:rsidR="00AF5330" w:rsidRPr="00850AE5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383F6" w14:textId="647420F4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%</w:t>
            </w:r>
          </w:p>
        </w:tc>
        <w:tc>
          <w:tcPr>
            <w:tcW w:w="2632" w:type="dxa"/>
          </w:tcPr>
          <w:p w14:paraId="03DA5CE5" w14:textId="14F94E7E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13</w:t>
            </w:r>
          </w:p>
        </w:tc>
        <w:tc>
          <w:tcPr>
            <w:tcW w:w="1385" w:type="dxa"/>
          </w:tcPr>
          <w:p w14:paraId="6B2A7F93" w14:textId="3B44F49E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0">
              <w:t>20</w:t>
            </w:r>
          </w:p>
        </w:tc>
        <w:tc>
          <w:tcPr>
            <w:tcW w:w="1433" w:type="dxa"/>
          </w:tcPr>
          <w:p w14:paraId="586D280E" w14:textId="4613D4CE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6EA69273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0" w14:paraId="1EDAACC1" w14:textId="77777777" w:rsidTr="000D70A5">
        <w:tc>
          <w:tcPr>
            <w:tcW w:w="641" w:type="dxa"/>
          </w:tcPr>
          <w:p w14:paraId="397CEBA0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86829E7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1EDA84CE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  <w:p w14:paraId="1F1C2F0E" w14:textId="34D3D0A3" w:rsidR="00AF5330" w:rsidRPr="00850AE5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lastRenderedPageBreak/>
              <w:t>Увеличение количества многодетных семей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DF0A" w14:textId="3F01C090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A49E3" w14:textId="37B209E8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17FB4" w14:textId="4432CB12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21</w:t>
            </w:r>
          </w:p>
        </w:tc>
        <w:tc>
          <w:tcPr>
            <w:tcW w:w="1433" w:type="dxa"/>
          </w:tcPr>
          <w:p w14:paraId="4DCCE825" w14:textId="2E4E5CCC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14:paraId="48F29F6B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0" w14:paraId="1792CD46" w14:textId="77777777" w:rsidTr="000D70A5">
        <w:tc>
          <w:tcPr>
            <w:tcW w:w="641" w:type="dxa"/>
          </w:tcPr>
          <w:p w14:paraId="46223CA2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A7CE87F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0BE51B8B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  <w:p w14:paraId="14F01B38" w14:textId="4AB61EB5" w:rsidR="00AF5330" w:rsidRPr="00850AE5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Увеличение количества семей, граждан старшего поколения, инвалидов, получивших дополнительные меры социальной поддержки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0E6F8" w14:textId="41452F0D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ед.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97B3" w14:textId="6BA53772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DA58A" w14:textId="3C4CFC50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150</w:t>
            </w:r>
          </w:p>
        </w:tc>
        <w:tc>
          <w:tcPr>
            <w:tcW w:w="1433" w:type="dxa"/>
          </w:tcPr>
          <w:p w14:paraId="6BC46E2E" w14:textId="14503BE9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75" w:type="dxa"/>
          </w:tcPr>
          <w:p w14:paraId="69C3CCC0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0" w14:paraId="3C6C8B6C" w14:textId="77777777" w:rsidTr="000D70A5">
        <w:tc>
          <w:tcPr>
            <w:tcW w:w="641" w:type="dxa"/>
          </w:tcPr>
          <w:p w14:paraId="75D9C301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5AA0137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45FD975D" w14:textId="77777777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  <w:p w14:paraId="3E1AEFA1" w14:textId="408EFF5A" w:rsidR="00AF5330" w:rsidRDefault="00AF5330" w:rsidP="00A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color w:val="000000"/>
                <w:sz w:val="20"/>
                <w:szCs w:val="20"/>
              </w:rPr>
              <w:t>Увеличение количества семей, пожилых граждан, инвалидов, принявших участие в общественно и социально значимых мероприятиях и в мероприятиях, предназначенных для реализации социально-культурных потребностей пожилых граждан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7CD7B" w14:textId="162ADE4A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ед.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2A0ED" w14:textId="7078521D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31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49B9B" w14:textId="52F3268F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D">
              <w:rPr>
                <w:sz w:val="20"/>
                <w:szCs w:val="20"/>
              </w:rPr>
              <w:t>47</w:t>
            </w:r>
          </w:p>
        </w:tc>
        <w:tc>
          <w:tcPr>
            <w:tcW w:w="1433" w:type="dxa"/>
          </w:tcPr>
          <w:p w14:paraId="75727EB8" w14:textId="4267788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75" w:type="dxa"/>
          </w:tcPr>
          <w:p w14:paraId="44744AF6" w14:textId="77777777" w:rsidR="00AF5330" w:rsidRPr="00850AE5" w:rsidRDefault="00AF5330" w:rsidP="00A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8E03" w14:textId="77777777"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1F6D4D"/>
    <w:rsid w:val="003C0910"/>
    <w:rsid w:val="005A3AA9"/>
    <w:rsid w:val="007B0EE4"/>
    <w:rsid w:val="008260B9"/>
    <w:rsid w:val="00850AE5"/>
    <w:rsid w:val="0097580F"/>
    <w:rsid w:val="009A7ADD"/>
    <w:rsid w:val="009E5F5C"/>
    <w:rsid w:val="00AF5330"/>
    <w:rsid w:val="00B276C7"/>
    <w:rsid w:val="00CB20E8"/>
    <w:rsid w:val="00D27797"/>
    <w:rsid w:val="00DA2A37"/>
    <w:rsid w:val="00E33108"/>
    <w:rsid w:val="00EB737F"/>
    <w:rsid w:val="00F03714"/>
    <w:rsid w:val="00F758EF"/>
    <w:rsid w:val="00FC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  <w15:docId w15:val="{6D8A12D8-5F67-45B6-9133-D516D88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0598-7813-4EB2-B355-D1EF208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2</cp:revision>
  <dcterms:created xsi:type="dcterms:W3CDTF">2020-04-21T12:41:00Z</dcterms:created>
  <dcterms:modified xsi:type="dcterms:W3CDTF">2020-04-21T12:41:00Z</dcterms:modified>
</cp:coreProperties>
</file>